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6A7E2">
      <w:pPr>
        <w:spacing w:line="520" w:lineRule="exact"/>
        <w:rPr>
          <w:rFonts w:ascii="仿宋" w:hAnsi="仿宋" w:eastAsia="仿宋"/>
          <w:sz w:val="28"/>
          <w:szCs w:val="30"/>
        </w:rPr>
      </w:pPr>
      <w:r>
        <w:rPr>
          <w:rFonts w:hint="eastAsia" w:ascii="仿宋" w:hAnsi="仿宋" w:eastAsia="仿宋"/>
          <w:sz w:val="28"/>
          <w:szCs w:val="30"/>
        </w:rPr>
        <w:t xml:space="preserve">附件3： </w:t>
      </w:r>
    </w:p>
    <w:p w14:paraId="6877BD35">
      <w:pPr>
        <w:spacing w:line="480" w:lineRule="auto"/>
        <w:jc w:val="center"/>
        <w:rPr>
          <w:rFonts w:ascii="黑体" w:hAnsi="黑体" w:eastAsia="黑体"/>
          <w:bCs/>
          <w:sz w:val="32"/>
          <w:szCs w:val="30"/>
        </w:rPr>
      </w:pPr>
      <w:r>
        <w:rPr>
          <w:rFonts w:hint="eastAsia" w:ascii="黑体" w:hAnsi="黑体" w:eastAsia="黑体"/>
          <w:bCs/>
          <w:sz w:val="32"/>
          <w:szCs w:val="30"/>
        </w:rPr>
        <w:t>浙江省</w:t>
      </w:r>
      <w:r>
        <w:rPr>
          <w:rFonts w:hint="eastAsia" w:ascii="黑体" w:hAnsi="黑体" w:eastAsia="黑体"/>
          <w:bCs/>
          <w:sz w:val="32"/>
          <w:szCs w:val="30"/>
          <w:lang w:val="en-US" w:eastAsia="zh-CN"/>
        </w:rPr>
        <w:t>2025年</w:t>
      </w:r>
      <w:r>
        <w:rPr>
          <w:rFonts w:hint="eastAsia" w:ascii="黑体" w:hAnsi="黑体" w:eastAsia="黑体"/>
          <w:bCs/>
          <w:sz w:val="32"/>
          <w:szCs w:val="30"/>
        </w:rPr>
        <w:t>高校实验室工作先进评选推荐汇总表</w:t>
      </w:r>
    </w:p>
    <w:p w14:paraId="357BB2F1">
      <w:pPr>
        <w:spacing w:line="48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申报单位：</w:t>
      </w:r>
      <w:r>
        <w:rPr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</w:rPr>
        <w:t xml:space="preserve">（盖章）                                      </w:t>
      </w:r>
    </w:p>
    <w:tbl>
      <w:tblPr>
        <w:tblStyle w:val="2"/>
        <w:tblpPr w:leftFromText="180" w:rightFromText="180" w:vertAnchor="text" w:horzAnchor="page" w:tblpX="1493" w:tblpY="293"/>
        <w:tblOverlap w:val="never"/>
        <w:tblW w:w="141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25"/>
        <w:gridCol w:w="1243"/>
        <w:gridCol w:w="1343"/>
        <w:gridCol w:w="4413"/>
        <w:gridCol w:w="4781"/>
      </w:tblGrid>
      <w:tr w14:paraId="1475F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1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D54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一、先进集体推荐</w:t>
            </w:r>
          </w:p>
        </w:tc>
      </w:tr>
      <w:tr w14:paraId="79E59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479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排序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B00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集体名称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5EE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681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5805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申报集体简介（限200字）</w:t>
            </w:r>
          </w:p>
        </w:tc>
        <w:tc>
          <w:tcPr>
            <w:tcW w:w="4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BE5F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先进事迹与成果简介（限300字）</w:t>
            </w:r>
          </w:p>
        </w:tc>
      </w:tr>
      <w:tr w14:paraId="38237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EE8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794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EDF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07FD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7AE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6FCE6B0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922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EA6C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5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C50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二、先进个人推荐</w:t>
            </w:r>
          </w:p>
        </w:tc>
      </w:tr>
      <w:tr w14:paraId="23DB9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9FC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排序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B416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0634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08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实验室工作年数</w:t>
            </w:r>
          </w:p>
        </w:tc>
        <w:tc>
          <w:tcPr>
            <w:tcW w:w="4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F3CA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先进事迹（限200字）</w:t>
            </w:r>
          </w:p>
        </w:tc>
        <w:tc>
          <w:tcPr>
            <w:tcW w:w="4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1E3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奖励与成果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名称与时间</w:t>
            </w:r>
          </w:p>
        </w:tc>
      </w:tr>
      <w:tr w14:paraId="450D0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4BD5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8847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21A1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9EA8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66A0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577A5D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408C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43AC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2793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ABDA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A175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1A97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29AF6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32CD5A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8CAA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08F5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7790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598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9EA3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BCB6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66EE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7BE022C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FB74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0F38794D">
      <w:pPr>
        <w:spacing w:line="480" w:lineRule="auto"/>
        <w:ind w:firstLine="960" w:firstLineChars="400"/>
        <w:jc w:val="left"/>
        <w:rPr>
          <w:rFonts w:hint="eastAsia"/>
          <w:sz w:val="24"/>
          <w:szCs w:val="24"/>
        </w:rPr>
      </w:pPr>
    </w:p>
    <w:p w14:paraId="46389930">
      <w:pPr>
        <w:spacing w:line="480" w:lineRule="auto"/>
        <w:ind w:firstLine="960" w:firstLineChars="400"/>
        <w:jc w:val="left"/>
      </w:pPr>
      <w:r>
        <w:rPr>
          <w:rFonts w:hint="eastAsia"/>
          <w:sz w:val="24"/>
          <w:szCs w:val="24"/>
        </w:rPr>
        <w:t>联系人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</w:t>
      </w:r>
      <w:r>
        <w:rPr>
          <w:rFonts w:hint="eastAsia"/>
          <w:sz w:val="24"/>
          <w:szCs w:val="24"/>
        </w:rPr>
        <w:t xml:space="preserve">       联系</w:t>
      </w:r>
      <w:r>
        <w:rPr>
          <w:sz w:val="24"/>
          <w:szCs w:val="24"/>
        </w:rPr>
        <w:t>电话：</w:t>
      </w:r>
      <w:r>
        <w:rPr>
          <w:rFonts w:hint="eastAsia"/>
          <w:sz w:val="24"/>
          <w:szCs w:val="24"/>
          <w:u w:val="single"/>
        </w:rPr>
        <w:t xml:space="preserve">                    </w:t>
      </w:r>
      <w:r>
        <w:rPr>
          <w:rFonts w:hint="eastAsia"/>
          <w:sz w:val="24"/>
          <w:szCs w:val="24"/>
        </w:rPr>
        <w:t xml:space="preserve">             填</w:t>
      </w:r>
      <w:r>
        <w:rPr>
          <w:rFonts w:hint="eastAsia"/>
          <w:sz w:val="24"/>
          <w:szCs w:val="24"/>
          <w:lang w:eastAsia="zh-CN"/>
        </w:rPr>
        <w:t>报</w:t>
      </w:r>
      <w:bookmarkStart w:id="0" w:name="_GoBack"/>
      <w:bookmarkEnd w:id="0"/>
      <w:r>
        <w:rPr>
          <w:sz w:val="24"/>
          <w:szCs w:val="24"/>
        </w:rPr>
        <w:t>日期：</w:t>
      </w:r>
      <w:r>
        <w:rPr>
          <w:rFonts w:hint="eastAsia"/>
          <w:sz w:val="24"/>
          <w:szCs w:val="24"/>
          <w:u w:val="single"/>
        </w:rPr>
        <w:t xml:space="preserve">                    </w:t>
      </w:r>
    </w:p>
    <w:sectPr>
      <w:pgSz w:w="16838" w:h="11906" w:orient="landscape"/>
      <w:pgMar w:top="1531" w:right="1247" w:bottom="1644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03"/>
    <w:rsid w:val="0028006B"/>
    <w:rsid w:val="00422289"/>
    <w:rsid w:val="00521203"/>
    <w:rsid w:val="008F3CB6"/>
    <w:rsid w:val="07F408A8"/>
    <w:rsid w:val="0B4B1561"/>
    <w:rsid w:val="3CE03392"/>
    <w:rsid w:val="6FFCAAE8"/>
    <w:rsid w:val="76D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282</Characters>
  <Lines>2</Lines>
  <Paragraphs>1</Paragraphs>
  <TotalTime>2</TotalTime>
  <ScaleCrop>false</ScaleCrop>
  <LinksUpToDate>false</LinksUpToDate>
  <CharactersWithSpaces>330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2021-10-12T14:26:00Z</dcterms:created>
  <dc:creator>阮俊</dc:creator>
  <cp:lastModifiedBy>huzhou</cp:lastModifiedBy>
  <dcterms:modified xsi:type="dcterms:W3CDTF">2025-10-10T09:11:48Z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5BD0FA59DFCFFA0E435DE86858122445_42</vt:lpwstr>
  </property>
</Properties>
</file>